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Absender:</w:t>
      </w:r>
    </w:p>
    <w:p/>
    <w:sdt>
      <w:sdtPr>
        <w:id w:val="-146204161"/>
        <w:placeholder>
          <w:docPart w:val="DefaultPlaceholder_1082065158"/>
        </w:placeholder>
        <w:showingPlcHdr/>
        <w:text/>
      </w:sdtPr>
      <w:sdtContent>
        <w:p>
          <w:r>
            <w:rPr>
              <w:rStyle w:val="Platzhaltertext"/>
            </w:rPr>
            <w:t>Klicken Sie hier, um Text einzugeben.</w:t>
          </w:r>
        </w:p>
      </w:sdtContent>
    </w:sdt>
    <w:p/>
    <w:p/>
    <w:p/>
    <w:p/>
    <w:p/>
    <w:p/>
    <w:p>
      <w:r>
        <w:t>Amt der Salzburger Landesregierung</w:t>
      </w:r>
    </w:p>
    <w:p>
      <w:r>
        <w:t>Referat Verkehrsrecht und KFZ Prüfstelle</w:t>
      </w:r>
    </w:p>
    <w:p>
      <w:r>
        <w:t>Postfach 527</w:t>
      </w:r>
    </w:p>
    <w:p>
      <w:r>
        <w:t>5010 Salzburg</w:t>
      </w:r>
    </w:p>
    <w:p>
      <w:r>
        <w:t xml:space="preserve">E-Mail: </w:t>
      </w:r>
      <w:hyperlink r:id="rId8" w:history="1">
        <w:r>
          <w:rPr>
            <w:rStyle w:val="Hyperlink"/>
          </w:rPr>
          <w:t>verkehrsrecht@salzburg.gv.at</w:t>
        </w:r>
      </w:hyperlink>
    </w:p>
    <w:p/>
    <w:p/>
    <w:p/>
    <w:p>
      <w:pPr>
        <w:rPr>
          <w:b/>
        </w:rPr>
      </w:pPr>
      <w:r>
        <w:t xml:space="preserve">Betreff: </w:t>
      </w:r>
      <w:r>
        <w:rPr>
          <w:b/>
        </w:rPr>
        <w:t>Ansuchen um Bestellung zum sachverständigen Arzt gemäß § 34 FSG</w:t>
      </w:r>
    </w:p>
    <w:p/>
    <w:p/>
    <w:p>
      <w:r>
        <w:t>Sehr geehrte Damen und Herren!</w:t>
      </w:r>
    </w:p>
    <w:p/>
    <w:p>
      <w:r>
        <w:t xml:space="preserve">Ich ersuche um Bestellung zum sachverständigen Arzt zur Begutachtung der gesundheitlichen Eignung von Bewerbern um die Lenkerberechtigung gemäß § 34 FSG und </w:t>
      </w:r>
    </w:p>
    <w:p>
      <w:r>
        <w:t>§ 22 FSG-GV.</w:t>
      </w:r>
    </w:p>
    <w:p/>
    <w:p>
      <w:r>
        <w:t xml:space="preserve">Die Untersuchungen werden von mir an folgendem Berufssitz im Sinne von § 45 Ärztegesetz 1998, BGBl. I Nr. 169/1998 </w:t>
      </w:r>
      <w:proofErr w:type="spellStart"/>
      <w:proofErr w:type="gramStart"/>
      <w:r>
        <w:t>idgf</w:t>
      </w:r>
      <w:proofErr w:type="spellEnd"/>
      <w:r>
        <w:t>.,</w:t>
      </w:r>
      <w:proofErr w:type="gramEnd"/>
      <w:r>
        <w:t xml:space="preserve"> durchführt:</w:t>
      </w:r>
    </w:p>
    <w:p/>
    <w:p/>
    <w:sdt>
      <w:sdtPr>
        <w:id w:val="-1508523181"/>
        <w:placeholder>
          <w:docPart w:val="DefaultPlaceholder_1082065158"/>
        </w:placeholder>
        <w:showingPlcHdr/>
        <w:text/>
      </w:sdtPr>
      <w:sdtContent>
        <w:p>
          <w:r>
            <w:rPr>
              <w:rStyle w:val="Platzhaltertext"/>
            </w:rPr>
            <w:t>Klicken Sie hier, um Text einzugeben.</w:t>
          </w:r>
        </w:p>
      </w:sdtContent>
    </w:sdt>
    <w:p/>
    <w:p/>
    <w:p>
      <w:r>
        <w:t>Folgende Unterlagen (in Kopie) zum Beleg für weitere Voraussetzungen angeschlossen:</w:t>
      </w:r>
    </w:p>
    <w:p/>
    <w:p>
      <w:pPr>
        <w:pStyle w:val="Listenabsatz"/>
        <w:numPr>
          <w:ilvl w:val="0"/>
          <w:numId w:val="1"/>
        </w:numPr>
      </w:pPr>
      <w:r>
        <w:t>Staatsbürgerschaftsnachweis</w:t>
      </w:r>
    </w:p>
    <w:p>
      <w:pPr>
        <w:pStyle w:val="Listenabsatz"/>
        <w:numPr>
          <w:ilvl w:val="0"/>
          <w:numId w:val="1"/>
        </w:numPr>
      </w:pPr>
      <w:r>
        <w:t xml:space="preserve">Diplom der </w:t>
      </w:r>
      <w:proofErr w:type="spellStart"/>
      <w:r>
        <w:t>Physikatsprüfung</w:t>
      </w:r>
      <w:proofErr w:type="spellEnd"/>
      <w:r>
        <w:t xml:space="preserve"> oder Teilnahmebestätigung für die verkehrsmedizinische Schulung für sachverständige Ärzte gemäß § 22 Abs. 2 FSG-DG</w:t>
      </w:r>
    </w:p>
    <w:p>
      <w:pPr>
        <w:pStyle w:val="Listenabsatz"/>
        <w:numPr>
          <w:ilvl w:val="0"/>
          <w:numId w:val="1"/>
        </w:numPr>
      </w:pPr>
      <w:r>
        <w:t>Nachweis der Eintragung in die Ärzteliste</w:t>
      </w:r>
    </w:p>
    <w:p>
      <w:pPr>
        <w:pStyle w:val="Listenabsatz"/>
        <w:numPr>
          <w:ilvl w:val="0"/>
          <w:numId w:val="1"/>
        </w:numPr>
      </w:pPr>
      <w:r>
        <w:t>Bei Ansuchen um Wiederbestellung: aktuellste Teilnahmebe</w:t>
      </w:r>
      <w:bookmarkStart w:id="0" w:name="_GoBack"/>
      <w:bookmarkEnd w:id="0"/>
      <w:r>
        <w:t>stätigung über einen verkehrsmedizinischen Fortbildungskurs (</w:t>
      </w:r>
      <w:proofErr w:type="spellStart"/>
      <w:r>
        <w:t>Refresher</w:t>
      </w:r>
      <w:proofErr w:type="spellEnd"/>
      <w:r>
        <w:t>) im Sinn des § 22 Abs. 3 FSG-GV.</w:t>
      </w:r>
    </w:p>
    <w:p/>
    <w:p/>
    <w:p>
      <w:r>
        <w:t>Mit freundlichen Grüßen</w:t>
      </w:r>
    </w:p>
    <w:p/>
    <w:sdt>
      <w:sdtPr>
        <w:id w:val="-1605492628"/>
        <w:placeholder>
          <w:docPart w:val="DefaultPlaceholder_1082065158"/>
        </w:placeholder>
        <w:showingPlcHdr/>
        <w:text/>
      </w:sdtPr>
      <w:sdtContent>
        <w:p>
          <w:r>
            <w:rPr>
              <w:rStyle w:val="Platzhaltertext"/>
            </w:rPr>
            <w:t>Klicken Sie hier, um Text einzugeben.</w:t>
          </w:r>
        </w:p>
      </w:sdtContent>
    </w:sdt>
    <w:p/>
    <w:p/>
    <w:p>
      <w:r>
        <w:t>Unterschrift und Datum</w:t>
      </w:r>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349EB"/>
    <w:multiLevelType w:val="hybridMultilevel"/>
    <w:tmpl w:val="006A3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80" w:lineRule="atLeast"/>
    </w:pPr>
    <w:rPr>
      <w:rFonts w:ascii="Trebuchet MS" w:hAnsi="Trebuchet MS"/>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80" w:lineRule="atLeast"/>
    </w:pPr>
    <w:rPr>
      <w:rFonts w:ascii="Trebuchet MS" w:hAnsi="Trebuchet MS"/>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kehrsrecht@salzburg.gv.at"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C05C1394-89B0-42B0-8952-0F4F25584546}"/>
      </w:docPartPr>
      <w:docPartBody>
        <w:p>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6E5FF46CFCDB488C2A223ED9C045C0" ma:contentTypeVersion="1" ma:contentTypeDescription="Ein neues Dokument erstellen." ma:contentTypeScope="" ma:versionID="c5eb44a81f96f464660417866572dc9d">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233396fad807d3413fb947290646930"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ublikation xmlns="3ea499ce-4cdb-4ab8-9eb4-4223893901be">false</Publikation>
  </documentManagement>
</p:properties>
</file>

<file path=customXml/itemProps1.xml><?xml version="1.0" encoding="utf-8"?>
<ds:datastoreItem xmlns:ds="http://schemas.openxmlformats.org/officeDocument/2006/customXml" ds:itemID="{A71EFE1C-14D0-448E-93C1-3EEAF26E2F6E}"/>
</file>

<file path=customXml/itemProps2.xml><?xml version="1.0" encoding="utf-8"?>
<ds:datastoreItem xmlns:ds="http://schemas.openxmlformats.org/officeDocument/2006/customXml" ds:itemID="{04FD88BC-1BAF-4613-84BA-F50976850DEE}"/>
</file>

<file path=customXml/itemProps3.xml><?xml version="1.0" encoding="utf-8"?>
<ds:datastoreItem xmlns:ds="http://schemas.openxmlformats.org/officeDocument/2006/customXml" ds:itemID="{EC30B59E-F55F-4532-8A5C-452A83DEA35B}"/>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1087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ansuchen-sachverstaendigeaerzte</dc:title>
  <dc:creator>Annemarie Posch</dc:creator>
  <cp:lastModifiedBy>Annemarie Posch</cp:lastModifiedBy>
  <cp:revision>7</cp:revision>
  <dcterms:created xsi:type="dcterms:W3CDTF">2018-09-04T13:41:00Z</dcterms:created>
  <dcterms:modified xsi:type="dcterms:W3CDTF">2018-09-05T05:07:00Z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0x010100766E5FF46CFCDB488C2A223ED9C045C0</vt:lpwstr>
  </property>
</Properties>
</file>